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EB" w:rsidRDefault="004E2E2E" w:rsidP="00636210">
      <w:pPr>
        <w:jc w:val="center"/>
        <w:rPr>
          <w:sz w:val="40"/>
          <w:szCs w:val="40"/>
        </w:rPr>
      </w:pPr>
      <w:r>
        <w:rPr>
          <w:sz w:val="40"/>
          <w:szCs w:val="40"/>
        </w:rPr>
        <w:t>Western Migration</w:t>
      </w:r>
      <w:r w:rsidR="00636210">
        <w:rPr>
          <w:sz w:val="40"/>
          <w:szCs w:val="40"/>
        </w:rPr>
        <w:t xml:space="preserve"> Vocabulary</w:t>
      </w:r>
    </w:p>
    <w:tbl>
      <w:tblPr>
        <w:tblStyle w:val="TableGrid"/>
        <w:tblpPr w:leftFromText="180" w:rightFromText="180" w:vertAnchor="text" w:horzAnchor="margin" w:tblpXSpec="center" w:tblpY="560"/>
        <w:tblW w:w="0" w:type="auto"/>
        <w:tblLook w:val="04A0" w:firstRow="1" w:lastRow="0" w:firstColumn="1" w:lastColumn="0" w:noHBand="0" w:noVBand="1"/>
      </w:tblPr>
      <w:tblGrid>
        <w:gridCol w:w="3325"/>
        <w:gridCol w:w="857"/>
        <w:gridCol w:w="943"/>
        <w:gridCol w:w="1037"/>
        <w:gridCol w:w="4397"/>
      </w:tblGrid>
      <w:tr w:rsidR="00636210" w:rsidRPr="00636210" w:rsidTr="00636210">
        <w:tc>
          <w:tcPr>
            <w:tcW w:w="3325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 xml:space="preserve">Term </w:t>
            </w: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Know</w:t>
            </w: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Don’t Know</w:t>
            </w: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Unsure</w:t>
            </w:r>
          </w:p>
        </w:tc>
        <w:tc>
          <w:tcPr>
            <w:tcW w:w="439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Definition</w:t>
            </w:r>
            <w:r>
              <w:rPr>
                <w:sz w:val="28"/>
                <w:szCs w:val="28"/>
              </w:rPr>
              <w:t>/Details</w:t>
            </w:r>
          </w:p>
        </w:tc>
      </w:tr>
      <w:tr w:rsidR="00636210" w:rsidRPr="00636210" w:rsidTr="00636210">
        <w:tc>
          <w:tcPr>
            <w:tcW w:w="3325" w:type="dxa"/>
          </w:tcPr>
          <w:p w:rsidR="00636210" w:rsidRDefault="004E2E2E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Frontier</w:t>
            </w:r>
          </w:p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636210" w:rsidRDefault="004E2E2E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 Plains</w:t>
            </w:r>
          </w:p>
          <w:p w:rsidR="00636210" w:rsidRDefault="00636210" w:rsidP="0063621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636210" w:rsidRDefault="004E2E2E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Pioneer</w:t>
            </w:r>
          </w:p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4B08B5" w:rsidRDefault="004B08B5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636210" w:rsidRDefault="004E2E2E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Homestead Act 1862</w:t>
            </w:r>
          </w:p>
          <w:p w:rsidR="004B08B5" w:rsidRPr="00636210" w:rsidRDefault="004B08B5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636210" w:rsidRDefault="004E2E2E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Promontory Point</w:t>
            </w:r>
          </w:p>
          <w:p w:rsidR="004E2E2E" w:rsidRDefault="004E2E2E" w:rsidP="00636210">
            <w:pPr>
              <w:jc w:val="center"/>
              <w:rPr>
                <w:sz w:val="28"/>
                <w:szCs w:val="28"/>
              </w:rPr>
            </w:pPr>
          </w:p>
          <w:p w:rsidR="004B08B5" w:rsidRPr="00636210" w:rsidRDefault="004B08B5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636210" w:rsidRDefault="004E2E2E" w:rsidP="004B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 West</w:t>
            </w:r>
          </w:p>
          <w:p w:rsidR="004B08B5" w:rsidRDefault="004B08B5" w:rsidP="004B08B5">
            <w:pPr>
              <w:jc w:val="center"/>
              <w:rPr>
                <w:sz w:val="28"/>
                <w:szCs w:val="28"/>
              </w:rPr>
            </w:pPr>
          </w:p>
          <w:p w:rsidR="004B08B5" w:rsidRPr="00636210" w:rsidRDefault="004B08B5" w:rsidP="004B0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4B08B5" w:rsidRDefault="004E2E2E" w:rsidP="004B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Joseph Glidden</w:t>
            </w:r>
          </w:p>
          <w:p w:rsidR="004B08B5" w:rsidRPr="00636210" w:rsidRDefault="004B08B5" w:rsidP="004B0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4B08B5" w:rsidRDefault="004E2E2E" w:rsidP="00642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Cowboys</w:t>
            </w:r>
          </w:p>
          <w:p w:rsidR="004B08B5" w:rsidRPr="00636210" w:rsidRDefault="004B08B5" w:rsidP="00642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4B08B5" w:rsidRDefault="004E2E2E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Assimilation</w:t>
            </w: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Default="00636210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636210" w:rsidRDefault="004E2E2E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Dawes Act</w:t>
            </w:r>
          </w:p>
          <w:p w:rsidR="004B08B5" w:rsidRDefault="004B08B5" w:rsidP="00636210">
            <w:pPr>
              <w:jc w:val="center"/>
              <w:rPr>
                <w:sz w:val="28"/>
                <w:szCs w:val="28"/>
              </w:rPr>
            </w:pP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4B08B5" w:rsidRDefault="004E2E2E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Populism</w:t>
            </w:r>
          </w:p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636210" w:rsidRPr="00636210" w:rsidTr="00636210">
        <w:tc>
          <w:tcPr>
            <w:tcW w:w="3325" w:type="dxa"/>
          </w:tcPr>
          <w:p w:rsidR="00636210" w:rsidRDefault="00DA7579" w:rsidP="00DA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Little Bighorn </w:t>
            </w:r>
          </w:p>
          <w:p w:rsidR="00DA7579" w:rsidRDefault="00DA7579" w:rsidP="00DA7579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D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6210" w:rsidRPr="00636210" w:rsidRDefault="00636210" w:rsidP="00636210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636210">
        <w:tc>
          <w:tcPr>
            <w:tcW w:w="3325" w:type="dxa"/>
          </w:tcPr>
          <w:p w:rsidR="004E2E2E" w:rsidRDefault="004E2E2E" w:rsidP="0063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 of Railroads</w:t>
            </w:r>
          </w:p>
          <w:p w:rsidR="004E2E2E" w:rsidRDefault="004E2E2E" w:rsidP="00636210">
            <w:pPr>
              <w:jc w:val="center"/>
              <w:rPr>
                <w:sz w:val="28"/>
                <w:szCs w:val="28"/>
              </w:rPr>
            </w:pPr>
          </w:p>
          <w:p w:rsidR="004E2E2E" w:rsidRDefault="004E2E2E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63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Pr="00636210" w:rsidRDefault="004E2E2E" w:rsidP="006362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6210" w:rsidRDefault="00636210" w:rsidP="00636210">
      <w:pPr>
        <w:jc w:val="center"/>
        <w:rPr>
          <w:sz w:val="40"/>
          <w:szCs w:val="40"/>
        </w:rPr>
      </w:pPr>
    </w:p>
    <w:p w:rsidR="004E2E2E" w:rsidRDefault="004E2E2E" w:rsidP="00636210">
      <w:pPr>
        <w:jc w:val="center"/>
        <w:rPr>
          <w:sz w:val="40"/>
          <w:szCs w:val="40"/>
        </w:rPr>
      </w:pPr>
    </w:p>
    <w:p w:rsidR="004E2E2E" w:rsidRDefault="004E2E2E" w:rsidP="00636210">
      <w:pPr>
        <w:jc w:val="center"/>
        <w:rPr>
          <w:sz w:val="40"/>
          <w:szCs w:val="40"/>
        </w:rPr>
      </w:pPr>
    </w:p>
    <w:p w:rsidR="004E2E2E" w:rsidRDefault="004E2E2E" w:rsidP="00636210">
      <w:pPr>
        <w:jc w:val="center"/>
        <w:rPr>
          <w:sz w:val="40"/>
          <w:szCs w:val="40"/>
        </w:rPr>
      </w:pPr>
      <w:r>
        <w:rPr>
          <w:sz w:val="40"/>
          <w:szCs w:val="40"/>
        </w:rPr>
        <w:t>Industrialism/Urbanization Vocabulary</w:t>
      </w:r>
    </w:p>
    <w:tbl>
      <w:tblPr>
        <w:tblStyle w:val="TableGrid"/>
        <w:tblpPr w:leftFromText="180" w:rightFromText="180" w:vertAnchor="text" w:horzAnchor="margin" w:tblpXSpec="center" w:tblpY="560"/>
        <w:tblW w:w="0" w:type="auto"/>
        <w:tblLook w:val="04A0" w:firstRow="1" w:lastRow="0" w:firstColumn="1" w:lastColumn="0" w:noHBand="0" w:noVBand="1"/>
      </w:tblPr>
      <w:tblGrid>
        <w:gridCol w:w="3325"/>
        <w:gridCol w:w="857"/>
        <w:gridCol w:w="943"/>
        <w:gridCol w:w="1037"/>
        <w:gridCol w:w="4397"/>
      </w:tblGrid>
      <w:tr w:rsidR="004E2E2E" w:rsidRPr="00636210" w:rsidTr="004E35FC">
        <w:tc>
          <w:tcPr>
            <w:tcW w:w="3325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 xml:space="preserve">Term </w:t>
            </w: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Know</w:t>
            </w: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Don’t Know</w:t>
            </w: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Unsure</w:t>
            </w:r>
          </w:p>
        </w:tc>
        <w:tc>
          <w:tcPr>
            <w:tcW w:w="439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Definition</w:t>
            </w:r>
            <w:r>
              <w:rPr>
                <w:sz w:val="28"/>
                <w:szCs w:val="28"/>
              </w:rPr>
              <w:t>/Details</w:t>
            </w: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 of Railroads</w:t>
            </w: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Edison</w:t>
            </w:r>
          </w:p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Gilded Age</w:t>
            </w:r>
          </w:p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Carnegie</w:t>
            </w: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JD Rockefeller</w:t>
            </w:r>
          </w:p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JP Morgan</w:t>
            </w:r>
          </w:p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Pr="00636210" w:rsidRDefault="004E2E2E" w:rsidP="004E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Cornelius Vanderbilt</w:t>
            </w: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Pr="00636210" w:rsidRDefault="004E2E2E" w:rsidP="004E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Darwinism</w:t>
            </w: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Pr="00636210" w:rsidRDefault="004E2E2E" w:rsidP="004E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Horizontal Integration</w:t>
            </w: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Vertical Integration</w:t>
            </w: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Monopoly</w:t>
            </w:r>
          </w:p>
          <w:p w:rsidR="004E2E2E" w:rsidRPr="00636210" w:rsidRDefault="004E2E2E" w:rsidP="004E2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Captain of Industry</w:t>
            </w: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Robber Barron</w:t>
            </w:r>
          </w:p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Sherman Anti-Trust Act 1890</w:t>
            </w:r>
          </w:p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2E2E" w:rsidRDefault="004E2E2E" w:rsidP="004E2E2E">
      <w:pPr>
        <w:rPr>
          <w:sz w:val="40"/>
          <w:szCs w:val="40"/>
        </w:rPr>
      </w:pPr>
    </w:p>
    <w:p w:rsidR="004E2E2E" w:rsidRDefault="004E2E2E" w:rsidP="004E2E2E">
      <w:pPr>
        <w:rPr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="560"/>
        <w:tblW w:w="0" w:type="auto"/>
        <w:tblLook w:val="04A0" w:firstRow="1" w:lastRow="0" w:firstColumn="1" w:lastColumn="0" w:noHBand="0" w:noVBand="1"/>
      </w:tblPr>
      <w:tblGrid>
        <w:gridCol w:w="3325"/>
        <w:gridCol w:w="857"/>
        <w:gridCol w:w="943"/>
        <w:gridCol w:w="1037"/>
        <w:gridCol w:w="4397"/>
      </w:tblGrid>
      <w:tr w:rsidR="004E2E2E" w:rsidRPr="00636210" w:rsidTr="004E35FC">
        <w:tc>
          <w:tcPr>
            <w:tcW w:w="3325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lastRenderedPageBreak/>
              <w:t xml:space="preserve">Term </w:t>
            </w: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Know</w:t>
            </w: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Don’t Know</w:t>
            </w: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Unsure</w:t>
            </w:r>
          </w:p>
        </w:tc>
        <w:tc>
          <w:tcPr>
            <w:tcW w:w="439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t>Definition</w:t>
            </w:r>
            <w:r>
              <w:rPr>
                <w:sz w:val="28"/>
                <w:szCs w:val="28"/>
              </w:rPr>
              <w:t>/Details</w:t>
            </w: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Knights of Labor</w:t>
            </w:r>
          </w:p>
          <w:p w:rsidR="004E2E2E" w:rsidRPr="00636210" w:rsidRDefault="004E2E2E" w:rsidP="00DA7579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AFL American Federation of Labor</w:t>
            </w:r>
          </w:p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 Strike of 1877</w:t>
            </w:r>
          </w:p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Haymarket Affair/Strike</w:t>
            </w:r>
          </w:p>
          <w:p w:rsidR="004E2E2E" w:rsidRDefault="004E2E2E" w:rsidP="004E2E2E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2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Homestead Strike</w:t>
            </w:r>
          </w:p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Pullman Strike</w:t>
            </w:r>
          </w:p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Triangle Shirtwaist Factory</w:t>
            </w:r>
          </w:p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Urbanization</w:t>
            </w:r>
          </w:p>
          <w:p w:rsidR="004E2E2E" w:rsidRPr="00636210" w:rsidRDefault="004E2E2E" w:rsidP="00DA7579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Tenements</w:t>
            </w:r>
          </w:p>
          <w:p w:rsidR="004E2E2E" w:rsidRDefault="004E2E2E" w:rsidP="004E2E2E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2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Ellis Island/Angel Island</w:t>
            </w:r>
          </w:p>
          <w:p w:rsidR="004E2E2E" w:rsidRPr="00636210" w:rsidRDefault="004E2E2E" w:rsidP="00DA7579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Nativism</w:t>
            </w:r>
          </w:p>
          <w:p w:rsidR="004E2E2E" w:rsidRDefault="004E2E2E" w:rsidP="00DA7579">
            <w:pPr>
              <w:rPr>
                <w:sz w:val="28"/>
                <w:szCs w:val="28"/>
              </w:rPr>
            </w:pPr>
          </w:p>
          <w:p w:rsidR="004E2E2E" w:rsidRPr="00636210" w:rsidRDefault="004E2E2E" w:rsidP="004E2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4E2E2E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Americanization Movement </w:t>
            </w:r>
          </w:p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4E2E2E" w:rsidRPr="00636210" w:rsidTr="004E35FC">
        <w:tc>
          <w:tcPr>
            <w:tcW w:w="3325" w:type="dxa"/>
          </w:tcPr>
          <w:p w:rsidR="004E2E2E" w:rsidRDefault="00DA7579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Quotas</w:t>
            </w: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4E2E2E" w:rsidRPr="00636210" w:rsidRDefault="004E2E2E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DA7579" w:rsidRPr="00636210" w:rsidTr="004E35FC">
        <w:tc>
          <w:tcPr>
            <w:tcW w:w="3325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lastRenderedPageBreak/>
              <w:t xml:space="preserve">Term </w:t>
            </w:r>
          </w:p>
        </w:tc>
        <w:tc>
          <w:tcPr>
            <w:tcW w:w="857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lastRenderedPageBreak/>
              <w:t>Know</w:t>
            </w:r>
          </w:p>
        </w:tc>
        <w:tc>
          <w:tcPr>
            <w:tcW w:w="943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lastRenderedPageBreak/>
              <w:t>Don’t Know</w:t>
            </w:r>
          </w:p>
        </w:tc>
        <w:tc>
          <w:tcPr>
            <w:tcW w:w="1037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lastRenderedPageBreak/>
              <w:t>Unsure</w:t>
            </w:r>
          </w:p>
        </w:tc>
        <w:tc>
          <w:tcPr>
            <w:tcW w:w="4397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  <w:r w:rsidRPr="00636210">
              <w:rPr>
                <w:sz w:val="28"/>
                <w:szCs w:val="28"/>
              </w:rPr>
              <w:lastRenderedPageBreak/>
              <w:t>Definition</w:t>
            </w:r>
            <w:r>
              <w:rPr>
                <w:sz w:val="28"/>
                <w:szCs w:val="28"/>
              </w:rPr>
              <w:t>/Details</w:t>
            </w:r>
          </w:p>
        </w:tc>
      </w:tr>
      <w:tr w:rsidR="00DA7579" w:rsidRPr="00636210" w:rsidTr="004E35FC">
        <w:tc>
          <w:tcPr>
            <w:tcW w:w="3325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Plessy vs Ferguson</w:t>
            </w: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DA7579" w:rsidRPr="00636210" w:rsidTr="004E35FC">
        <w:tc>
          <w:tcPr>
            <w:tcW w:w="3325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Booker T Washington</w:t>
            </w: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DA7579" w:rsidRPr="00636210" w:rsidTr="004E35FC">
        <w:tc>
          <w:tcPr>
            <w:tcW w:w="3325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Boss Tweed</w:t>
            </w: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DA7579" w:rsidRPr="00636210" w:rsidTr="004E35FC">
        <w:tc>
          <w:tcPr>
            <w:tcW w:w="3325" w:type="dxa"/>
          </w:tcPr>
          <w:p w:rsidR="00DA7579" w:rsidRDefault="00DA7579" w:rsidP="00DA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Patronage</w:t>
            </w: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DA7579" w:rsidRPr="00636210" w:rsidTr="004E35FC">
        <w:tc>
          <w:tcPr>
            <w:tcW w:w="3325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Joseph Pulitzer</w:t>
            </w: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</w:tr>
      <w:tr w:rsidR="00DA7579" w:rsidRPr="00636210" w:rsidTr="004E35FC">
        <w:tc>
          <w:tcPr>
            <w:tcW w:w="3325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Muir</w:t>
            </w:r>
          </w:p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DA7579" w:rsidRDefault="00DA7579" w:rsidP="004E35FC">
            <w:pPr>
              <w:jc w:val="center"/>
              <w:rPr>
                <w:sz w:val="28"/>
                <w:szCs w:val="28"/>
              </w:rPr>
            </w:pPr>
          </w:p>
          <w:p w:rsidR="00DA7579" w:rsidRPr="00636210" w:rsidRDefault="00DA7579" w:rsidP="004E35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7579" w:rsidRPr="00636210" w:rsidRDefault="00DA7579" w:rsidP="004E2E2E">
      <w:pPr>
        <w:rPr>
          <w:sz w:val="40"/>
          <w:szCs w:val="40"/>
        </w:rPr>
      </w:pPr>
    </w:p>
    <w:sectPr w:rsidR="00DA7579" w:rsidRPr="00636210" w:rsidSect="00636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10"/>
    <w:rsid w:val="001F79C0"/>
    <w:rsid w:val="004B08B5"/>
    <w:rsid w:val="004E2E2E"/>
    <w:rsid w:val="00636210"/>
    <w:rsid w:val="0064259E"/>
    <w:rsid w:val="00A671C6"/>
    <w:rsid w:val="00D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0E7D"/>
  <w15:chartTrackingRefBased/>
  <w15:docId w15:val="{EE00A9BB-51E1-4C61-941F-580381D6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2016-12-14T15:15:00Z</cp:lastPrinted>
  <dcterms:created xsi:type="dcterms:W3CDTF">2016-10-31T23:00:00Z</dcterms:created>
  <dcterms:modified xsi:type="dcterms:W3CDTF">2016-12-14T15:18:00Z</dcterms:modified>
</cp:coreProperties>
</file>